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eastAsia="zh-CN"/>
        </w:rPr>
        <w:t>技能人才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评审委员会评审专家签名表</w:t>
      </w:r>
    </w:p>
    <w:p>
      <w:pPr>
        <w:spacing w:before="240" w:beforeLines="0"/>
        <w:jc w:val="center"/>
        <w:rPr>
          <w:rFonts w:hint="default" w:ascii="Times New Roman" w:hAnsi="Times New Roman" w:eastAsia="方正小标宋简体" w:cs="Times New Roman"/>
          <w:b/>
          <w:color w:val="auto"/>
          <w:sz w:val="10"/>
          <w:szCs w:val="10"/>
        </w:rPr>
      </w:pPr>
    </w:p>
    <w:p>
      <w:pPr>
        <w:bidi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评委会名称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eastAsia="zh-CN"/>
        </w:rPr>
        <w:t>：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 xml:space="preserve">评审日期：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 xml:space="preserve"> 年   月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 xml:space="preserve"> 日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评审专家人数：       应到：      实到：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评审专家签名：</w:t>
      </w:r>
    </w:p>
    <w:tbl>
      <w:tblPr>
        <w:tblStyle w:val="2"/>
        <w:tblW w:w="91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87"/>
        <w:gridCol w:w="3094"/>
        <w:gridCol w:w="168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技术职务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注：评委会名称为主管单位评审委员会名称。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6289"/>
    <w:rsid w:val="0A0048EE"/>
    <w:rsid w:val="0C854BE2"/>
    <w:rsid w:val="0D6B6289"/>
    <w:rsid w:val="26A20B36"/>
    <w:rsid w:val="712A4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2019-08-05T09:23:00Z</dcterms:created>
  <dc:creator>ljc</dc:creator>
  <cp:lastModifiedBy>ljc</cp:lastModifiedBy>
  <dcterms:modified xsi:type="dcterms:W3CDTF">2021-08-02T01:09:29Z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